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681" w:rsidRPr="001C2331" w:rsidRDefault="007A1C52" w:rsidP="001C2331">
      <w:pPr>
        <w:pStyle w:val="2"/>
        <w:jc w:val="center"/>
      </w:pPr>
      <w:r w:rsidRPr="001C2331">
        <w:rPr>
          <w:rFonts w:hint="eastAsia"/>
        </w:rPr>
        <w:t>使用</w:t>
      </w:r>
      <w:r w:rsidRPr="001C2331">
        <w:rPr>
          <w:rFonts w:hint="eastAsia"/>
        </w:rPr>
        <w:t>G5</w:t>
      </w:r>
      <w:proofErr w:type="gramStart"/>
      <w:r w:rsidRPr="001C2331">
        <w:rPr>
          <w:rFonts w:hint="eastAsia"/>
        </w:rPr>
        <w:t>量值图层</w:t>
      </w:r>
      <w:proofErr w:type="gramEnd"/>
      <w:r w:rsidRPr="001C2331">
        <w:rPr>
          <w:rFonts w:hint="eastAsia"/>
        </w:rPr>
        <w:t>V1.1</w:t>
      </w:r>
      <w:r w:rsidRPr="001C2331">
        <w:rPr>
          <w:rFonts w:hint="eastAsia"/>
        </w:rPr>
        <w:t>点亮城市</w:t>
      </w:r>
    </w:p>
    <w:p w:rsidR="007A1C52" w:rsidRPr="001C2331" w:rsidRDefault="007A1C52">
      <w:pPr>
        <w:rPr>
          <w:rFonts w:hint="eastAsia"/>
          <w:sz w:val="28"/>
          <w:szCs w:val="28"/>
        </w:rPr>
      </w:pPr>
    </w:p>
    <w:p w:rsidR="00652B1B" w:rsidRPr="001C2331" w:rsidRDefault="00652B1B" w:rsidP="00652B1B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C2331">
        <w:rPr>
          <w:rFonts w:hint="eastAsia"/>
          <w:sz w:val="28"/>
          <w:szCs w:val="28"/>
        </w:rPr>
        <w:t>按照</w:t>
      </w:r>
      <w:r w:rsidRPr="001C2331">
        <w:rPr>
          <w:sz w:val="28"/>
          <w:szCs w:val="28"/>
        </w:rPr>
        <w:t>导入</w:t>
      </w:r>
      <w:r w:rsidRPr="001C2331">
        <w:rPr>
          <w:rFonts w:hint="eastAsia"/>
          <w:sz w:val="28"/>
          <w:szCs w:val="28"/>
        </w:rPr>
        <w:t>案例</w:t>
      </w:r>
      <w:r w:rsidRPr="001C2331">
        <w:rPr>
          <w:sz w:val="28"/>
          <w:szCs w:val="28"/>
        </w:rPr>
        <w:t>编写各地市信息，量值填入各个地市的各种数据。</w:t>
      </w:r>
    </w:p>
    <w:p w:rsidR="00652B1B" w:rsidRPr="001C2331" w:rsidRDefault="00652B1B" w:rsidP="00652B1B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C2331">
        <w:rPr>
          <w:sz w:val="28"/>
          <w:szCs w:val="28"/>
        </w:rPr>
        <w:t>导入</w:t>
      </w:r>
      <w:r w:rsidRPr="001C2331">
        <w:rPr>
          <w:rFonts w:hint="eastAsia"/>
          <w:sz w:val="28"/>
          <w:szCs w:val="28"/>
        </w:rPr>
        <w:t>案例</w:t>
      </w:r>
      <w:r w:rsidRPr="001C2331">
        <w:rPr>
          <w:sz w:val="28"/>
          <w:szCs w:val="28"/>
        </w:rPr>
        <w:t>方向角</w:t>
      </w:r>
      <w:r w:rsidRPr="001C2331">
        <w:rPr>
          <w:rFonts w:hint="eastAsia"/>
          <w:sz w:val="28"/>
          <w:szCs w:val="28"/>
        </w:rPr>
        <w:t>统一</w:t>
      </w:r>
      <w:r w:rsidRPr="001C2331">
        <w:rPr>
          <w:sz w:val="28"/>
          <w:szCs w:val="28"/>
        </w:rPr>
        <w:t>填写</w:t>
      </w:r>
      <w:r w:rsidRPr="001C2331">
        <w:rPr>
          <w:rFonts w:hint="eastAsia"/>
          <w:sz w:val="28"/>
          <w:szCs w:val="28"/>
        </w:rPr>
        <w:t>-2</w:t>
      </w:r>
      <w:r w:rsidRPr="001C2331">
        <w:rPr>
          <w:rFonts w:hint="eastAsia"/>
          <w:sz w:val="28"/>
          <w:szCs w:val="28"/>
        </w:rPr>
        <w:t>，</w:t>
      </w:r>
      <w:r w:rsidRPr="001C2331">
        <w:rPr>
          <w:sz w:val="28"/>
          <w:szCs w:val="28"/>
        </w:rPr>
        <w:t>系统将默认按照城市</w:t>
      </w:r>
      <w:r w:rsidRPr="001C2331">
        <w:rPr>
          <w:rFonts w:hint="eastAsia"/>
          <w:sz w:val="28"/>
          <w:szCs w:val="28"/>
        </w:rPr>
        <w:t>G5</w:t>
      </w:r>
      <w:r w:rsidRPr="001C2331">
        <w:rPr>
          <w:rFonts w:hint="eastAsia"/>
          <w:sz w:val="28"/>
          <w:szCs w:val="28"/>
        </w:rPr>
        <w:t>地图</w:t>
      </w:r>
      <w:r w:rsidRPr="001C2331">
        <w:rPr>
          <w:sz w:val="28"/>
          <w:szCs w:val="28"/>
        </w:rPr>
        <w:t>数据绘制图层。</w:t>
      </w:r>
      <w:bookmarkStart w:id="0" w:name="_GoBack"/>
      <w:bookmarkEnd w:id="0"/>
    </w:p>
    <w:p w:rsidR="00652B1B" w:rsidRPr="001C2331" w:rsidRDefault="00652B1B" w:rsidP="00652B1B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C2331">
        <w:rPr>
          <w:sz w:val="28"/>
          <w:szCs w:val="28"/>
        </w:rPr>
        <w:t>导入</w:t>
      </w:r>
      <w:r w:rsidRPr="001C2331">
        <w:rPr>
          <w:rFonts w:hint="eastAsia"/>
          <w:sz w:val="28"/>
          <w:szCs w:val="28"/>
        </w:rPr>
        <w:t>案例</w:t>
      </w:r>
      <w:r w:rsidRPr="001C2331">
        <w:rPr>
          <w:rFonts w:hint="eastAsia"/>
          <w:sz w:val="28"/>
          <w:szCs w:val="28"/>
        </w:rPr>
        <w:t>名称</w:t>
      </w:r>
      <w:r w:rsidRPr="001C2331">
        <w:rPr>
          <w:sz w:val="28"/>
          <w:szCs w:val="28"/>
        </w:rPr>
        <w:t>必须对应</w:t>
      </w:r>
      <w:r w:rsidRPr="001C2331">
        <w:rPr>
          <w:rFonts w:hint="eastAsia"/>
          <w:sz w:val="28"/>
          <w:szCs w:val="28"/>
        </w:rPr>
        <w:t>city</w:t>
      </w:r>
      <w:r w:rsidRPr="001C2331">
        <w:rPr>
          <w:rFonts w:hint="eastAsia"/>
          <w:sz w:val="28"/>
          <w:szCs w:val="28"/>
        </w:rPr>
        <w:t>下面</w:t>
      </w:r>
      <w:r w:rsidRPr="001C2331">
        <w:rPr>
          <w:sz w:val="28"/>
          <w:szCs w:val="28"/>
        </w:rPr>
        <w:t>的</w:t>
      </w:r>
      <w:r w:rsidRPr="001C2331">
        <w:rPr>
          <w:rFonts w:hint="eastAsia"/>
          <w:sz w:val="28"/>
          <w:szCs w:val="28"/>
        </w:rPr>
        <w:t>文件</w:t>
      </w:r>
      <w:r w:rsidRPr="001C2331">
        <w:rPr>
          <w:sz w:val="28"/>
          <w:szCs w:val="28"/>
        </w:rPr>
        <w:t>名（</w:t>
      </w:r>
      <w:r w:rsidRPr="001C2331">
        <w:rPr>
          <w:sz w:val="28"/>
          <w:szCs w:val="28"/>
        </w:rPr>
        <w:t>城市</w:t>
      </w:r>
      <w:r w:rsidRPr="001C2331">
        <w:rPr>
          <w:rFonts w:hint="eastAsia"/>
          <w:sz w:val="28"/>
          <w:szCs w:val="28"/>
        </w:rPr>
        <w:t>G5</w:t>
      </w:r>
      <w:r w:rsidRPr="001C2331">
        <w:rPr>
          <w:rFonts w:hint="eastAsia"/>
          <w:sz w:val="28"/>
          <w:szCs w:val="28"/>
        </w:rPr>
        <w:t>地图</w:t>
      </w:r>
      <w:r w:rsidRPr="001C2331">
        <w:rPr>
          <w:sz w:val="28"/>
          <w:szCs w:val="28"/>
        </w:rPr>
        <w:t>数据</w:t>
      </w:r>
      <w:r w:rsidRPr="001C2331">
        <w:rPr>
          <w:sz w:val="28"/>
          <w:szCs w:val="28"/>
        </w:rPr>
        <w:t>）</w:t>
      </w:r>
      <w:r w:rsidRPr="001C2331">
        <w:rPr>
          <w:rFonts w:hint="eastAsia"/>
          <w:sz w:val="28"/>
          <w:szCs w:val="28"/>
        </w:rPr>
        <w:t>。</w:t>
      </w:r>
    </w:p>
    <w:p w:rsidR="00652B1B" w:rsidRDefault="00652B1B">
      <w:pPr>
        <w:rPr>
          <w:rFonts w:hint="eastAsia"/>
        </w:rPr>
      </w:pPr>
    </w:p>
    <w:tbl>
      <w:tblPr>
        <w:tblW w:w="6020" w:type="dxa"/>
        <w:tblLook w:val="04A0" w:firstRow="1" w:lastRow="0" w:firstColumn="1" w:lastColumn="0" w:noHBand="0" w:noVBand="1"/>
      </w:tblPr>
      <w:tblGrid>
        <w:gridCol w:w="1520"/>
        <w:gridCol w:w="1260"/>
        <w:gridCol w:w="1096"/>
        <w:gridCol w:w="1080"/>
        <w:gridCol w:w="1080"/>
      </w:tblGrid>
      <w:tr w:rsidR="00652B1B" w:rsidRPr="00652B1B" w:rsidTr="00652B1B">
        <w:trPr>
          <w:trHeight w:val="27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经度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纬度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量值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方向角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湘潭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株洲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21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衡阳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郴州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益阳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娄底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湘西州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张家界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怀化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  <w:tr w:rsidR="00652B1B" w:rsidRPr="00652B1B" w:rsidTr="00652B1B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永州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B1B" w:rsidRPr="00652B1B" w:rsidRDefault="00652B1B" w:rsidP="00652B1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21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B1B" w:rsidRPr="00652B1B" w:rsidRDefault="00652B1B" w:rsidP="00652B1B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52B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</w:t>
            </w:r>
          </w:p>
        </w:tc>
      </w:tr>
    </w:tbl>
    <w:p w:rsidR="0025244F" w:rsidRDefault="0025244F"/>
    <w:p w:rsidR="0025244F" w:rsidRPr="001C2331" w:rsidRDefault="00034D8F" w:rsidP="00034D8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C2331">
        <w:rPr>
          <w:rFonts w:hint="eastAsia"/>
          <w:sz w:val="28"/>
          <w:szCs w:val="28"/>
        </w:rPr>
        <w:t>按照</w:t>
      </w:r>
      <w:r w:rsidRPr="001C2331">
        <w:rPr>
          <w:rFonts w:hint="eastAsia"/>
          <w:sz w:val="28"/>
          <w:szCs w:val="28"/>
        </w:rPr>
        <w:t>G5</w:t>
      </w:r>
      <w:proofErr w:type="gramStart"/>
      <w:r w:rsidRPr="001C2331">
        <w:rPr>
          <w:rFonts w:hint="eastAsia"/>
          <w:sz w:val="28"/>
          <w:szCs w:val="28"/>
        </w:rPr>
        <w:t>量值图层</w:t>
      </w:r>
      <w:r w:rsidRPr="001C2331">
        <w:rPr>
          <w:rFonts w:hint="eastAsia"/>
          <w:sz w:val="28"/>
          <w:szCs w:val="28"/>
        </w:rPr>
        <w:t>使用</w:t>
      </w:r>
      <w:proofErr w:type="gramEnd"/>
      <w:r w:rsidRPr="001C2331">
        <w:rPr>
          <w:sz w:val="28"/>
          <w:szCs w:val="28"/>
        </w:rPr>
        <w:t>步骤</w:t>
      </w:r>
      <w:r w:rsidRPr="001C2331">
        <w:rPr>
          <w:rFonts w:hint="eastAsia"/>
          <w:sz w:val="28"/>
          <w:szCs w:val="28"/>
        </w:rPr>
        <w:t>生成</w:t>
      </w:r>
      <w:r w:rsidRPr="001C2331">
        <w:rPr>
          <w:sz w:val="28"/>
          <w:szCs w:val="28"/>
        </w:rPr>
        <w:t>点亮城市图层</w:t>
      </w:r>
      <w:r w:rsidR="001C2331">
        <w:rPr>
          <w:rFonts w:hint="eastAsia"/>
          <w:sz w:val="28"/>
          <w:szCs w:val="28"/>
        </w:rPr>
        <w:t>，实例</w:t>
      </w:r>
      <w:r w:rsidR="001C2331">
        <w:rPr>
          <w:sz w:val="28"/>
          <w:szCs w:val="28"/>
        </w:rPr>
        <w:t>效果如下</w:t>
      </w:r>
      <w:r w:rsidRPr="001C2331">
        <w:rPr>
          <w:sz w:val="28"/>
          <w:szCs w:val="28"/>
        </w:rPr>
        <w:t>：</w:t>
      </w:r>
    </w:p>
    <w:p w:rsidR="00034D8F" w:rsidRDefault="00034D8F" w:rsidP="00034D8F">
      <w:pPr>
        <w:pStyle w:val="a3"/>
        <w:ind w:left="360" w:firstLineChars="0" w:firstLine="0"/>
        <w:rPr>
          <w:rFonts w:hint="eastAsia"/>
        </w:rPr>
      </w:pPr>
      <w:r w:rsidRPr="00034D8F">
        <w:rPr>
          <w:noProof/>
        </w:rPr>
        <w:lastRenderedPageBreak/>
        <w:drawing>
          <wp:inline distT="0" distB="0" distL="0" distR="0">
            <wp:extent cx="5274310" cy="5571873"/>
            <wp:effectExtent l="0" t="0" r="2540" b="0"/>
            <wp:docPr id="1" name="图片 1" descr="E:\生成图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生成图层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71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D48" w:rsidRDefault="00F20D48"/>
    <w:p w:rsidR="00F20D48" w:rsidRDefault="00F20D48">
      <w:pPr>
        <w:rPr>
          <w:rFonts w:hint="eastAsia"/>
        </w:rPr>
      </w:pPr>
    </w:p>
    <w:sectPr w:rsidR="00F20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D4873"/>
    <w:multiLevelType w:val="hybridMultilevel"/>
    <w:tmpl w:val="8126FC3C"/>
    <w:lvl w:ilvl="0" w:tplc="0EDC62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44F"/>
    <w:rsid w:val="00027BBF"/>
    <w:rsid w:val="00034D8F"/>
    <w:rsid w:val="001C2331"/>
    <w:rsid w:val="0025244F"/>
    <w:rsid w:val="00652B1B"/>
    <w:rsid w:val="007A1C52"/>
    <w:rsid w:val="00C90681"/>
    <w:rsid w:val="00F2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8350B5-3D20-443B-90E1-E0D3A007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1C233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B1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1C233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</dc:creator>
  <cp:keywords/>
  <dc:description/>
  <cp:lastModifiedBy>mobile</cp:lastModifiedBy>
  <cp:revision>5</cp:revision>
  <dcterms:created xsi:type="dcterms:W3CDTF">2018-11-15T07:02:00Z</dcterms:created>
  <dcterms:modified xsi:type="dcterms:W3CDTF">2018-11-15T07:22:00Z</dcterms:modified>
</cp:coreProperties>
</file>